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7D5" w:rsidRPr="002D77D5" w:rsidRDefault="002D77D5" w:rsidP="002D77D5">
      <w:pPr>
        <w:adjustRightInd/>
        <w:snapToGrid/>
        <w:spacing w:after="0" w:line="750" w:lineRule="atLeast"/>
        <w:jc w:val="center"/>
        <w:outlineLvl w:val="0"/>
        <w:rPr>
          <w:rFonts w:ascii="微软雅黑" w:hAnsi="微软雅黑" w:cs="宋体"/>
          <w:color w:val="333333"/>
          <w:kern w:val="36"/>
          <w:sz w:val="42"/>
          <w:szCs w:val="42"/>
        </w:rPr>
      </w:pPr>
      <w:r w:rsidRPr="002D77D5">
        <w:rPr>
          <w:rFonts w:ascii="微软雅黑" w:hAnsi="微软雅黑" w:cs="宋体" w:hint="eastAsia"/>
          <w:color w:val="333333"/>
          <w:kern w:val="36"/>
          <w:sz w:val="42"/>
          <w:szCs w:val="42"/>
        </w:rPr>
        <w:t>我身边的税收故事</w:t>
      </w:r>
    </w:p>
    <w:p w:rsidR="002D77D5" w:rsidRPr="002D77D5" w:rsidRDefault="002D77D5" w:rsidP="002D77D5">
      <w:pPr>
        <w:shd w:val="clear" w:color="auto" w:fill="FFFFFF"/>
        <w:adjustRightInd/>
        <w:snapToGrid/>
        <w:spacing w:after="360" w:line="420" w:lineRule="atLeast"/>
        <w:ind w:firstLine="480"/>
        <w:rPr>
          <w:rFonts w:ascii="Times New Roman" w:hAnsi="Times New Roman" w:cs="Times New Roman" w:hint="eastAsia"/>
          <w:color w:val="000000"/>
          <w:sz w:val="21"/>
          <w:szCs w:val="21"/>
        </w:rPr>
      </w:pPr>
      <w:r w:rsidRPr="002D77D5">
        <w:rPr>
          <w:rFonts w:ascii="Times New Roman" w:hAnsi="Times New Roman" w:cs="Times New Roman"/>
          <w:color w:val="000000"/>
          <w:sz w:val="21"/>
          <w:szCs w:val="21"/>
        </w:rPr>
        <w:t>一位叔叔说：</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这叫收税。</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收税？这时我更加疑惑了，便接着问：</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这些钱收了都缴给谁呢？</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缴给国家呗。</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其实国家收他们的钱，是用来建设你们的校园，用来建设我们美丽的家乡，用来建设我们的祖国</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假如你的家乡交通不发达，你一定希望修条路，但你有没有想过，国家修建公路的资金是从哪里来的呢？你们少年儿童要学知识，要上学，而你有没有想过你们的学费只是一些杂费，并没有把老师的工资算进去，那么老师的工资是从哪里来的呢？又比如说国家发展政治、经济、国防、科学、文化、卫生、教育等事业。为了让人民生活在和平的环境里，我们需要加强国防，为了让人民生活安宁，我们需要健全的治安机构；为了让人民生活更舒适，我们需建造更多的公共设施；为了让少年一代能肩负起建设祖国的重任，我们需要完善的教学事业；为了发展航天科技，我们需要使用宇宙飞船</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而这一切的投入，都要税来支撑。</w:t>
      </w:r>
      <w:r w:rsidRPr="002D77D5">
        <w:rPr>
          <w:rFonts w:ascii="Times New Roman" w:hAnsi="Times New Roman" w:cs="Times New Roman"/>
          <w:color w:val="000000"/>
          <w:sz w:val="21"/>
          <w:szCs w:val="21"/>
        </w:rPr>
        <w:t>”</w:t>
      </w:r>
    </w:p>
    <w:p w:rsidR="002D77D5" w:rsidRPr="002D77D5" w:rsidRDefault="002D77D5" w:rsidP="002D77D5">
      <w:pPr>
        <w:shd w:val="clear" w:color="auto" w:fill="FFFFFF"/>
        <w:adjustRightInd/>
        <w:snapToGrid/>
        <w:spacing w:after="360" w:line="420" w:lineRule="atLeast"/>
        <w:ind w:firstLine="480"/>
        <w:rPr>
          <w:rFonts w:ascii="Times New Roman" w:hAnsi="Times New Roman" w:cs="Times New Roman"/>
          <w:color w:val="000000"/>
          <w:sz w:val="21"/>
          <w:szCs w:val="21"/>
        </w:rPr>
      </w:pPr>
      <w:r w:rsidRPr="002D77D5">
        <w:rPr>
          <w:rFonts w:ascii="Times New Roman" w:hAnsi="Times New Roman" w:cs="Times New Roman"/>
          <w:color w:val="000000"/>
          <w:sz w:val="21"/>
          <w:szCs w:val="21"/>
        </w:rPr>
        <w:t>我听叔叔这么一说，我才懂什么是</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纳税</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。原来税是取之于民，用之于民啊！</w:t>
      </w:r>
    </w:p>
    <w:p w:rsidR="002D77D5" w:rsidRPr="002D77D5" w:rsidRDefault="002D77D5" w:rsidP="002D77D5">
      <w:pPr>
        <w:shd w:val="clear" w:color="auto" w:fill="FFFFFF"/>
        <w:adjustRightInd/>
        <w:snapToGrid/>
        <w:spacing w:after="360" w:line="420" w:lineRule="atLeast"/>
        <w:ind w:firstLine="480"/>
        <w:rPr>
          <w:rFonts w:ascii="Times New Roman" w:hAnsi="Times New Roman" w:cs="Times New Roman"/>
          <w:color w:val="000000"/>
          <w:sz w:val="21"/>
          <w:szCs w:val="21"/>
        </w:rPr>
      </w:pPr>
      <w:r w:rsidRPr="002D77D5">
        <w:rPr>
          <w:rFonts w:ascii="Times New Roman" w:hAnsi="Times New Roman" w:cs="Times New Roman"/>
          <w:color w:val="000000"/>
          <w:sz w:val="21"/>
          <w:szCs w:val="21"/>
        </w:rPr>
        <w:t>回到家后妈妈也给我讲一了个关于纳税的故事：主人公是一个普普通通的小店老板，小店的利润并不丰厚，但他每个月都缴</w:t>
      </w:r>
      <w:r w:rsidRPr="002D77D5">
        <w:rPr>
          <w:rFonts w:ascii="Times New Roman" w:hAnsi="Times New Roman" w:cs="Times New Roman"/>
          <w:color w:val="000000"/>
          <w:sz w:val="21"/>
          <w:szCs w:val="21"/>
        </w:rPr>
        <w:t>120</w:t>
      </w:r>
      <w:r w:rsidRPr="002D77D5">
        <w:rPr>
          <w:rFonts w:ascii="Times New Roman" w:hAnsi="Times New Roman" w:cs="Times New Roman"/>
          <w:color w:val="000000"/>
          <w:sz w:val="21"/>
          <w:szCs w:val="21"/>
        </w:rPr>
        <w:t>元左右的税费。有人问他：</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为什么要纳税，这么大的利润缴出去，你不觉得亏吗？</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他的脸上流露出由衷的微笑，说：</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我的小店之所以生意好，多亏国家把我们缴上的税款拨下来修路。以前通往小店的路不好走，小店的生意不好做。说到底，这税款还是用在我们纳税人身上了。</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他还说他女儿在一个条件好的学校读书，学校建设的其中的一部分钱也许就是他缴的税款。</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你说亏不亏？</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他反问。</w:t>
      </w:r>
    </w:p>
    <w:p w:rsidR="002D77D5" w:rsidRPr="002D77D5" w:rsidRDefault="002D77D5" w:rsidP="002D77D5">
      <w:pPr>
        <w:shd w:val="clear" w:color="auto" w:fill="FFFFFF"/>
        <w:adjustRightInd/>
        <w:snapToGrid/>
        <w:spacing w:after="360" w:line="420" w:lineRule="atLeast"/>
        <w:ind w:firstLine="480"/>
        <w:rPr>
          <w:rFonts w:ascii="Times New Roman" w:hAnsi="Times New Roman" w:cs="Times New Roman"/>
          <w:color w:val="000000"/>
          <w:sz w:val="21"/>
          <w:szCs w:val="21"/>
        </w:rPr>
      </w:pPr>
      <w:r w:rsidRPr="002D77D5">
        <w:rPr>
          <w:rFonts w:ascii="Times New Roman" w:hAnsi="Times New Roman" w:cs="Times New Roman"/>
          <w:color w:val="000000"/>
          <w:sz w:val="21"/>
          <w:szCs w:val="21"/>
        </w:rPr>
        <w:t>这位小店老板是一个平凡的人，却一语道破了税收与我们生活的关系，税收与我们的生活息息相关。</w:t>
      </w:r>
    </w:p>
    <w:p w:rsidR="002D77D5" w:rsidRPr="002D77D5" w:rsidRDefault="002D77D5" w:rsidP="002D77D5">
      <w:pPr>
        <w:shd w:val="clear" w:color="auto" w:fill="FFFFFF"/>
        <w:adjustRightInd/>
        <w:snapToGrid/>
        <w:spacing w:after="360" w:line="420" w:lineRule="atLeast"/>
        <w:ind w:firstLine="480"/>
        <w:rPr>
          <w:rFonts w:ascii="Times New Roman" w:hAnsi="Times New Roman" w:cs="Times New Roman"/>
          <w:color w:val="000000"/>
          <w:sz w:val="21"/>
          <w:szCs w:val="21"/>
        </w:rPr>
      </w:pPr>
      <w:r w:rsidRPr="002D77D5">
        <w:rPr>
          <w:rFonts w:ascii="Times New Roman" w:hAnsi="Times New Roman" w:cs="Times New Roman"/>
          <w:color w:val="000000"/>
          <w:sz w:val="21"/>
          <w:szCs w:val="21"/>
        </w:rPr>
        <w:t>这几年，压岁钱多了起来，这些钱原本由爸爸保管，今年元旦爸爸说：</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你把这些钱存到银行里，以后用来缴学费。</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我照爸爸的话做了。开学的时候，我去银行取钱时，无意间看见清单上写着利息税，出于好奇的问：</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利息税是什么？</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爸爸告诉我：</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存款中得到的利息，要拿出一部分缴给国家，拿出的这些钱就是利息税。</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爸爸，我还是小孩，为什么要缴税？</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缴税是每一个公民应尽的职责。</w:t>
      </w:r>
      <w:r w:rsidRPr="002D77D5">
        <w:rPr>
          <w:rFonts w:ascii="Times New Roman" w:hAnsi="Times New Roman" w:cs="Times New Roman"/>
          <w:color w:val="000000"/>
          <w:sz w:val="21"/>
          <w:szCs w:val="21"/>
        </w:rPr>
        <w:t>”</w:t>
      </w:r>
      <w:r w:rsidRPr="002D77D5">
        <w:rPr>
          <w:rFonts w:ascii="Times New Roman" w:hAnsi="Times New Roman" w:cs="Times New Roman"/>
          <w:color w:val="000000"/>
          <w:sz w:val="21"/>
          <w:szCs w:val="21"/>
        </w:rPr>
        <w:t>听了爸爸的话，我万分自豪，因为我也能为祖国做贡献了。</w:t>
      </w:r>
    </w:p>
    <w:p w:rsidR="002D77D5" w:rsidRPr="002D77D5" w:rsidRDefault="002D77D5" w:rsidP="002D77D5">
      <w:pPr>
        <w:shd w:val="clear" w:color="auto" w:fill="FFFFFF"/>
        <w:adjustRightInd/>
        <w:snapToGrid/>
        <w:spacing w:after="360" w:line="420" w:lineRule="atLeast"/>
        <w:ind w:firstLine="480"/>
        <w:rPr>
          <w:rFonts w:ascii="Times New Roman" w:hAnsi="Times New Roman" w:cs="Times New Roman"/>
          <w:color w:val="000000"/>
          <w:sz w:val="21"/>
          <w:szCs w:val="21"/>
        </w:rPr>
      </w:pPr>
      <w:r w:rsidRPr="002D77D5">
        <w:rPr>
          <w:rFonts w:ascii="Times New Roman" w:hAnsi="Times New Roman" w:cs="Times New Roman"/>
          <w:color w:val="000000"/>
          <w:sz w:val="21"/>
          <w:szCs w:val="21"/>
        </w:rPr>
        <w:t>后来，我从报纸上知道，通常一个人赚钱越多，对社会的贡献也就越大，然而社会上还是有一些人，想方设法的偷税漏税。有一次，我和爸爸去买家具，希望店主能在价格上</w:t>
      </w:r>
      <w:r w:rsidRPr="002D77D5">
        <w:rPr>
          <w:rFonts w:ascii="Times New Roman" w:hAnsi="Times New Roman" w:cs="Times New Roman"/>
          <w:color w:val="000000"/>
          <w:sz w:val="21"/>
          <w:szCs w:val="21"/>
        </w:rPr>
        <w:lastRenderedPageBreak/>
        <w:t>给予优惠，店主一口应允优惠</w:t>
      </w:r>
      <w:r w:rsidRPr="002D77D5">
        <w:rPr>
          <w:rFonts w:ascii="Times New Roman" w:hAnsi="Times New Roman" w:cs="Times New Roman"/>
          <w:color w:val="000000"/>
          <w:sz w:val="21"/>
          <w:szCs w:val="21"/>
        </w:rPr>
        <w:t>200</w:t>
      </w:r>
      <w:r w:rsidRPr="002D77D5">
        <w:rPr>
          <w:rFonts w:ascii="Times New Roman" w:hAnsi="Times New Roman" w:cs="Times New Roman"/>
          <w:color w:val="000000"/>
          <w:sz w:val="21"/>
          <w:szCs w:val="21"/>
        </w:rPr>
        <w:t>元，但不开发票。这时爸爸毅然放弃了这可以优惠的</w:t>
      </w:r>
      <w:r w:rsidRPr="002D77D5">
        <w:rPr>
          <w:rFonts w:ascii="Times New Roman" w:hAnsi="Times New Roman" w:cs="Times New Roman"/>
          <w:color w:val="000000"/>
          <w:sz w:val="21"/>
          <w:szCs w:val="21"/>
        </w:rPr>
        <w:t>200</w:t>
      </w:r>
      <w:r w:rsidRPr="002D77D5">
        <w:rPr>
          <w:rFonts w:ascii="Times New Roman" w:hAnsi="Times New Roman" w:cs="Times New Roman"/>
          <w:color w:val="000000"/>
          <w:sz w:val="21"/>
          <w:szCs w:val="21"/>
        </w:rPr>
        <w:t>元，坚持要发票。回到家，爸爸告诉我，其实就算发票，对于个人来说也不可以报销，但店主要以因不开发票而少缴税。偷税漏税是可耻的行为，因为缴税是每个公民义不容辞的责任，他们的做法是不诚信的表现，应该制止和打击。</w:t>
      </w:r>
    </w:p>
    <w:p w:rsidR="002D77D5" w:rsidRDefault="002D77D5" w:rsidP="002D77D5">
      <w:pPr>
        <w:shd w:val="clear" w:color="auto" w:fill="FFFFFF"/>
        <w:adjustRightInd/>
        <w:snapToGrid/>
        <w:spacing w:after="360" w:line="420" w:lineRule="atLeast"/>
        <w:ind w:firstLine="480"/>
        <w:rPr>
          <w:rFonts w:ascii="Times New Roman" w:hAnsi="Times New Roman" w:cs="Times New Roman" w:hint="eastAsia"/>
          <w:color w:val="000000"/>
          <w:sz w:val="21"/>
          <w:szCs w:val="21"/>
        </w:rPr>
      </w:pPr>
      <w:r w:rsidRPr="002D77D5">
        <w:rPr>
          <w:rFonts w:ascii="Times New Roman" w:hAnsi="Times New Roman" w:cs="Times New Roman"/>
          <w:color w:val="000000"/>
          <w:sz w:val="21"/>
          <w:szCs w:val="21"/>
        </w:rPr>
        <w:t>为什么像美国那样发达的国家会成为经济大国，靠的是什么？是因为他们有足够的资金。为什么有那么雄厚的资金，是因为他们把税收看得很重要。国家的富强靠你靠我靠大家，收税的对像是你是我是他，是生活在中华人民共和国这片土地上的所有公民。我国有</w:t>
      </w:r>
      <w:r w:rsidRPr="002D77D5">
        <w:rPr>
          <w:rFonts w:ascii="Times New Roman" w:hAnsi="Times New Roman" w:cs="Times New Roman"/>
          <w:color w:val="000000"/>
          <w:sz w:val="21"/>
          <w:szCs w:val="21"/>
        </w:rPr>
        <w:t>13</w:t>
      </w:r>
      <w:r w:rsidRPr="002D77D5">
        <w:rPr>
          <w:rFonts w:ascii="Times New Roman" w:hAnsi="Times New Roman" w:cs="Times New Roman"/>
          <w:color w:val="000000"/>
          <w:sz w:val="21"/>
          <w:szCs w:val="21"/>
        </w:rPr>
        <w:t>亿多人口，如果每个人都尽义务完成税额，积极主动地为国家献上一份力。国家就不愁发展，人民就不愁幸福。</w:t>
      </w:r>
    </w:p>
    <w:p w:rsidR="002D77D5" w:rsidRDefault="002D77D5" w:rsidP="002D77D5">
      <w:pPr>
        <w:shd w:val="clear" w:color="auto" w:fill="FFFFFF"/>
        <w:adjustRightInd/>
        <w:snapToGrid/>
        <w:spacing w:after="360" w:line="420" w:lineRule="atLeast"/>
        <w:ind w:firstLine="480"/>
        <w:rPr>
          <w:rFonts w:ascii="Times New Roman" w:hAnsi="Times New Roman" w:cs="Times New Roman" w:hint="eastAsia"/>
          <w:color w:val="000000"/>
          <w:sz w:val="21"/>
          <w:szCs w:val="21"/>
        </w:rPr>
      </w:pPr>
    </w:p>
    <w:p w:rsidR="002D77D5" w:rsidRPr="002D77D5" w:rsidRDefault="002D77D5" w:rsidP="002D77D5">
      <w:pPr>
        <w:shd w:val="clear" w:color="auto" w:fill="FFFFFF"/>
        <w:adjustRightInd/>
        <w:snapToGrid/>
        <w:spacing w:after="0"/>
        <w:jc w:val="center"/>
        <w:outlineLvl w:val="0"/>
        <w:rPr>
          <w:rFonts w:ascii="微软雅黑" w:hAnsi="微软雅黑" w:cs="宋体"/>
          <w:b/>
          <w:bCs/>
          <w:color w:val="276DA9"/>
          <w:kern w:val="36"/>
          <w:sz w:val="23"/>
          <w:szCs w:val="23"/>
        </w:rPr>
      </w:pPr>
      <w:r w:rsidRPr="002D77D5">
        <w:rPr>
          <w:rFonts w:ascii="微软雅黑" w:hAnsi="微软雅黑" w:cs="宋体" w:hint="eastAsia"/>
          <w:b/>
          <w:bCs/>
          <w:color w:val="276DA9"/>
          <w:kern w:val="36"/>
          <w:sz w:val="23"/>
          <w:szCs w:val="23"/>
        </w:rPr>
        <w:t>身边的税收故事</w:t>
      </w:r>
    </w:p>
    <w:p w:rsidR="002D77D5" w:rsidRPr="002D77D5" w:rsidRDefault="002D77D5" w:rsidP="002D77D5">
      <w:pPr>
        <w:shd w:val="clear" w:color="auto" w:fill="FFFFFF"/>
        <w:adjustRightInd/>
        <w:snapToGrid/>
        <w:spacing w:after="240" w:line="375" w:lineRule="atLeast"/>
        <w:rPr>
          <w:rFonts w:ascii="微软雅黑" w:hAnsi="微软雅黑" w:cs="宋体" w:hint="eastAsia"/>
          <w:color w:val="333333"/>
          <w:sz w:val="21"/>
          <w:szCs w:val="21"/>
        </w:rPr>
      </w:pPr>
      <w:r w:rsidRPr="002D77D5">
        <w:rPr>
          <w:rFonts w:ascii="微软雅黑" w:hAnsi="微软雅黑" w:cs="宋体" w:hint="eastAsia"/>
          <w:color w:val="333333"/>
          <w:sz w:val="21"/>
          <w:szCs w:val="21"/>
        </w:rPr>
        <w:t xml:space="preserve">　　税收无处不在，买东西要交税、乘交通工具也要交税，令人意想不到的就是拿工资也要交税！</w:t>
      </w:r>
    </w:p>
    <w:p w:rsidR="002D77D5" w:rsidRPr="002D77D5" w:rsidRDefault="002D77D5" w:rsidP="002D77D5">
      <w:pPr>
        <w:shd w:val="clear" w:color="auto" w:fill="FFFFFF"/>
        <w:adjustRightInd/>
        <w:snapToGrid/>
        <w:spacing w:after="240" w:line="375" w:lineRule="atLeast"/>
        <w:rPr>
          <w:rFonts w:ascii="微软雅黑" w:hAnsi="微软雅黑" w:cs="宋体" w:hint="eastAsia"/>
          <w:color w:val="333333"/>
          <w:sz w:val="21"/>
          <w:szCs w:val="21"/>
        </w:rPr>
      </w:pPr>
      <w:r w:rsidRPr="002D77D5">
        <w:rPr>
          <w:rFonts w:ascii="微软雅黑" w:hAnsi="微软雅黑" w:cs="宋体" w:hint="eastAsia"/>
          <w:color w:val="333333"/>
          <w:sz w:val="21"/>
          <w:szCs w:val="21"/>
        </w:rPr>
        <w:t xml:space="preserve">　　只听见钥匙转动的声音，爸爸“风尘仆仆”地回来了，他一进门就说：“今天我们发工资了！”妈妈听见响声后，从厨房里出来问：“发了多少钱啊？”“唉”爸爸一边叹气一边说，“倒也没发多少，就是交了1千多元的税！”“啊？为什么你们辛辛苦苦地赚钱，还要交税？”我不解的问。“这是国家规定的！”爸爸无奈的说。这时，沉默已久的妈妈说：“你们都错了，这就叫”取之于民，用之于民“！发生雅安大地震，国家拨款赈灾了两亿多元，这两亿多元从哪里来？就从我们交的税里来，就是有千千万万个像爸爸妈妈这样的劳动者，才能做到”一方有难八方支援“的理念。你们想一想，能为雅安同胞出一份力，不好吗？有了税收这种政策，国家才能强大；国家才能有钱盖房、造桥、铺路、修轨；国家才能为我们创造更美好的家园！为了防止外国的侵略，我们国家要搞科研抵御外敌；为了生活的品质，我们国家在培育杂交水稻改善生活；为了科学的进步，神舟九号飞上了太空……我们的税造就了我们国家的强盛！”</w:t>
      </w:r>
    </w:p>
    <w:p w:rsidR="002D77D5" w:rsidRPr="002D77D5" w:rsidRDefault="002D77D5" w:rsidP="002D77D5">
      <w:pPr>
        <w:shd w:val="clear" w:color="auto" w:fill="FFFFFF"/>
        <w:adjustRightInd/>
        <w:snapToGrid/>
        <w:spacing w:after="240" w:line="375" w:lineRule="atLeast"/>
        <w:rPr>
          <w:rFonts w:ascii="微软雅黑" w:hAnsi="微软雅黑" w:cs="宋体" w:hint="eastAsia"/>
          <w:color w:val="333333"/>
          <w:sz w:val="21"/>
          <w:szCs w:val="21"/>
        </w:rPr>
      </w:pPr>
      <w:r w:rsidRPr="002D77D5">
        <w:rPr>
          <w:rFonts w:ascii="微软雅黑" w:hAnsi="微软雅黑" w:cs="宋体" w:hint="eastAsia"/>
          <w:color w:val="333333"/>
          <w:sz w:val="21"/>
          <w:szCs w:val="21"/>
        </w:rPr>
        <w:t xml:space="preserve">　　“取之于民，用之于民”我将这个词牢牢地记在心里，相信，这也是国家税务局的服务宗旨吧！</w:t>
      </w:r>
    </w:p>
    <w:p w:rsidR="002D77D5" w:rsidRPr="002D77D5" w:rsidRDefault="002D77D5" w:rsidP="002D77D5">
      <w:pPr>
        <w:adjustRightInd/>
        <w:snapToGrid/>
        <w:spacing w:after="0" w:line="750" w:lineRule="atLeast"/>
        <w:jc w:val="center"/>
        <w:outlineLvl w:val="0"/>
        <w:rPr>
          <w:rFonts w:ascii="微软雅黑" w:hAnsi="微软雅黑" w:cs="宋体"/>
          <w:color w:val="333333"/>
          <w:kern w:val="36"/>
          <w:sz w:val="42"/>
          <w:szCs w:val="42"/>
        </w:rPr>
      </w:pPr>
      <w:r w:rsidRPr="002D77D5">
        <w:rPr>
          <w:rFonts w:ascii="微软雅黑" w:hAnsi="微软雅黑" w:cs="宋体" w:hint="eastAsia"/>
          <w:color w:val="333333"/>
          <w:kern w:val="36"/>
          <w:sz w:val="42"/>
          <w:szCs w:val="42"/>
        </w:rPr>
        <w:t>我身边的税收故事</w:t>
      </w:r>
    </w:p>
    <w:p w:rsidR="002D77D5" w:rsidRPr="002D77D5" w:rsidRDefault="002D77D5" w:rsidP="002D77D5">
      <w:pPr>
        <w:shd w:val="clear" w:color="auto" w:fill="FFFFFF"/>
        <w:adjustRightInd/>
        <w:snapToGrid/>
        <w:spacing w:after="360" w:line="420" w:lineRule="atLeast"/>
        <w:ind w:firstLine="480"/>
        <w:rPr>
          <w:rFonts w:ascii="Times New Roman" w:hAnsi="Times New Roman" w:cs="Times New Roman"/>
          <w:color w:val="000000"/>
          <w:sz w:val="21"/>
          <w:szCs w:val="21"/>
        </w:rPr>
      </w:pPr>
    </w:p>
    <w:p w:rsidR="002D77D5" w:rsidRDefault="002D77D5" w:rsidP="002D77D5">
      <w:pPr>
        <w:pStyle w:val="a3"/>
        <w:spacing w:before="300" w:beforeAutospacing="0" w:after="300" w:afterAutospacing="0"/>
        <w:ind w:firstLine="480"/>
        <w:rPr>
          <w:rFonts w:ascii="Arial" w:hAnsi="Arial" w:cs="Arial"/>
          <w:color w:val="222222"/>
          <w:sz w:val="27"/>
          <w:szCs w:val="27"/>
        </w:rPr>
      </w:pPr>
      <w:r>
        <w:rPr>
          <w:rFonts w:ascii="Arial" w:hAnsi="Arial" w:cs="Arial"/>
          <w:color w:val="222222"/>
          <w:sz w:val="27"/>
          <w:szCs w:val="27"/>
        </w:rPr>
        <w:lastRenderedPageBreak/>
        <w:t>我家做点小本生意，所以每个月都要交</w:t>
      </w:r>
      <w:r>
        <w:rPr>
          <w:rFonts w:ascii="Arial" w:hAnsi="Arial" w:cs="Arial"/>
          <w:color w:val="222222"/>
          <w:sz w:val="27"/>
          <w:szCs w:val="27"/>
        </w:rPr>
        <w:t>100</w:t>
      </w:r>
      <w:r>
        <w:rPr>
          <w:rFonts w:ascii="Arial" w:hAnsi="Arial" w:cs="Arial"/>
          <w:color w:val="222222"/>
          <w:sz w:val="27"/>
          <w:szCs w:val="27"/>
        </w:rPr>
        <w:t>多元的税，也可以说是为祖国的建设尽自己的绵薄之力吧。从课本中我知道了政府用收来的税款发展经济、科技、教育、文化及国防等事业，所以税收是国家收入的主要来源；税收是共和国的血脉；税收是共和国大厦的基石，是国民经济的支柱。</w:t>
      </w:r>
    </w:p>
    <w:p w:rsidR="002D77D5" w:rsidRDefault="002D77D5" w:rsidP="002D77D5">
      <w:pPr>
        <w:pStyle w:val="a3"/>
        <w:spacing w:before="300" w:beforeAutospacing="0" w:after="300" w:afterAutospacing="0"/>
        <w:ind w:firstLine="480"/>
        <w:rPr>
          <w:rFonts w:ascii="Arial" w:hAnsi="Arial" w:cs="Arial"/>
          <w:color w:val="222222"/>
          <w:sz w:val="27"/>
          <w:szCs w:val="27"/>
        </w:rPr>
      </w:pPr>
      <w:r>
        <w:rPr>
          <w:rFonts w:ascii="Arial" w:hAnsi="Arial" w:cs="Arial"/>
          <w:color w:val="222222"/>
          <w:sz w:val="27"/>
          <w:szCs w:val="27"/>
        </w:rPr>
        <w:t>去年我把压岁钱存入了银行，我知道了在取钱时除了本金还有一些利息，不过要按一定的税率缴税。我还知道了税收是根据国家税法的有关规定按一定的比率把集体或个人收入的一部分缴纳给国家。我们每个公民都有依法纳税的义务。</w:t>
      </w:r>
    </w:p>
    <w:p w:rsidR="002D77D5" w:rsidRDefault="002D77D5" w:rsidP="002D77D5">
      <w:pPr>
        <w:pStyle w:val="a3"/>
        <w:spacing w:before="300" w:beforeAutospacing="0" w:after="300" w:afterAutospacing="0"/>
        <w:ind w:firstLine="480"/>
        <w:rPr>
          <w:rFonts w:ascii="Arial" w:hAnsi="Arial" w:cs="Arial"/>
          <w:color w:val="222222"/>
          <w:sz w:val="27"/>
          <w:szCs w:val="27"/>
        </w:rPr>
      </w:pPr>
      <w:r>
        <w:rPr>
          <w:rFonts w:ascii="Arial" w:hAnsi="Arial" w:cs="Arial"/>
          <w:color w:val="222222"/>
          <w:sz w:val="27"/>
          <w:szCs w:val="27"/>
        </w:rPr>
        <w:t>哥哥给我讲过这样一个故事：哥哥的同学要过生日了，他在一家礼品店给同学去买礼物，刚好遇到几位身穿工作服的叔叔阿姨，他们在向老板收税。等他们一行人离开，好奇的哥哥和老板聊了起来：</w:t>
      </w:r>
      <w:r>
        <w:rPr>
          <w:rFonts w:ascii="Arial" w:hAnsi="Arial" w:cs="Arial"/>
          <w:color w:val="222222"/>
          <w:sz w:val="27"/>
          <w:szCs w:val="27"/>
        </w:rPr>
        <w:t>"</w:t>
      </w:r>
      <w:r>
        <w:rPr>
          <w:rFonts w:ascii="Arial" w:hAnsi="Arial" w:cs="Arial"/>
          <w:color w:val="222222"/>
          <w:sz w:val="27"/>
          <w:szCs w:val="27"/>
        </w:rPr>
        <w:t>叔叔，你们开这样的小店本来就赚不了多少钱，还要交税是不是很亏啊</w:t>
      </w:r>
      <w:r>
        <w:rPr>
          <w:rFonts w:ascii="Arial" w:hAnsi="Arial" w:cs="Arial"/>
          <w:color w:val="222222"/>
          <w:sz w:val="27"/>
          <w:szCs w:val="27"/>
        </w:rPr>
        <w:t>"?</w:t>
      </w:r>
      <w:r>
        <w:rPr>
          <w:rFonts w:ascii="Arial" w:hAnsi="Arial" w:cs="Arial"/>
          <w:color w:val="222222"/>
          <w:sz w:val="27"/>
          <w:szCs w:val="27"/>
        </w:rPr>
        <w:t>老板却摆摆手说：</w:t>
      </w:r>
      <w:r>
        <w:rPr>
          <w:rFonts w:ascii="Arial" w:hAnsi="Arial" w:cs="Arial"/>
          <w:color w:val="222222"/>
          <w:sz w:val="27"/>
          <w:szCs w:val="27"/>
        </w:rPr>
        <w:t>“</w:t>
      </w:r>
      <w:r>
        <w:rPr>
          <w:rFonts w:ascii="Arial" w:hAnsi="Arial" w:cs="Arial"/>
          <w:color w:val="222222"/>
          <w:sz w:val="27"/>
          <w:szCs w:val="27"/>
        </w:rPr>
        <w:t>不亏，不亏，你不懂，其实，税收就是取之于民用之于民！如果大家都觉得缴税亏没人愿意缴税，我们的国家还怎么发展？公益事业的开展拿什么保证？我们的新农村建设，我们的移民搬迁工程包括你们正享受的义务教育拿什么实施呢？</w:t>
      </w:r>
      <w:r>
        <w:rPr>
          <w:rFonts w:ascii="Arial" w:hAnsi="Arial" w:cs="Arial"/>
          <w:color w:val="222222"/>
          <w:sz w:val="27"/>
          <w:szCs w:val="27"/>
        </w:rPr>
        <w:t>”</w:t>
      </w:r>
      <w:r>
        <w:rPr>
          <w:rFonts w:ascii="Arial" w:hAnsi="Arial" w:cs="Arial"/>
          <w:color w:val="222222"/>
          <w:sz w:val="27"/>
          <w:szCs w:val="27"/>
        </w:rPr>
        <w:t>一个小小礼品店的小老板竟一语道破了税收与我们日常生活的密切关系。</w:t>
      </w:r>
    </w:p>
    <w:p w:rsidR="002D77D5" w:rsidRDefault="002D77D5" w:rsidP="002D77D5">
      <w:pPr>
        <w:pStyle w:val="a3"/>
        <w:spacing w:before="300" w:beforeAutospacing="0" w:after="300" w:afterAutospacing="0"/>
        <w:ind w:firstLine="480"/>
        <w:rPr>
          <w:rFonts w:ascii="Arial" w:hAnsi="Arial" w:cs="Arial"/>
          <w:color w:val="222222"/>
          <w:sz w:val="27"/>
          <w:szCs w:val="27"/>
        </w:rPr>
      </w:pPr>
      <w:r>
        <w:rPr>
          <w:rFonts w:ascii="Arial" w:hAnsi="Arial" w:cs="Arial"/>
          <w:color w:val="222222"/>
          <w:sz w:val="27"/>
          <w:szCs w:val="27"/>
        </w:rPr>
        <w:t>的确，税收是促使人民生活水平提高的有力保障，也是建设我们美好家园的重要经济来源。否则那些绿树成荫的花园，宽阔平坦的柏油马路，设施齐全的学校只能是空中花园。我们都应该谨记这句话</w:t>
      </w:r>
      <w:r>
        <w:rPr>
          <w:rFonts w:ascii="Arial" w:hAnsi="Arial" w:cs="Arial"/>
          <w:color w:val="222222"/>
          <w:sz w:val="27"/>
          <w:szCs w:val="27"/>
        </w:rPr>
        <w:t>——</w:t>
      </w:r>
      <w:r>
        <w:rPr>
          <w:rFonts w:ascii="Arial" w:hAnsi="Arial" w:cs="Arial"/>
          <w:color w:val="222222"/>
          <w:sz w:val="27"/>
          <w:szCs w:val="27"/>
        </w:rPr>
        <w:t>自觉纳税光荣，偷税漏税可耻！</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D77D5"/>
    <w:rsid w:val="00323B43"/>
    <w:rsid w:val="003D37D8"/>
    <w:rsid w:val="00426133"/>
    <w:rsid w:val="004358AB"/>
    <w:rsid w:val="006E3AE5"/>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2D77D5"/>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D77D5"/>
    <w:rPr>
      <w:rFonts w:ascii="宋体" w:eastAsia="宋体" w:hAnsi="宋体" w:cs="宋体"/>
      <w:b/>
      <w:bCs/>
      <w:kern w:val="36"/>
      <w:sz w:val="48"/>
      <w:szCs w:val="48"/>
    </w:rPr>
  </w:style>
  <w:style w:type="paragraph" w:styleId="a3">
    <w:name w:val="Normal (Web)"/>
    <w:basedOn w:val="a"/>
    <w:uiPriority w:val="99"/>
    <w:semiHidden/>
    <w:unhideWhenUsed/>
    <w:rsid w:val="002D77D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7870843">
      <w:bodyDiv w:val="1"/>
      <w:marLeft w:val="0"/>
      <w:marRight w:val="0"/>
      <w:marTop w:val="0"/>
      <w:marBottom w:val="0"/>
      <w:divBdr>
        <w:top w:val="none" w:sz="0" w:space="0" w:color="auto"/>
        <w:left w:val="none" w:sz="0" w:space="0" w:color="auto"/>
        <w:bottom w:val="none" w:sz="0" w:space="0" w:color="auto"/>
        <w:right w:val="none" w:sz="0" w:space="0" w:color="auto"/>
      </w:divBdr>
      <w:divsChild>
        <w:div w:id="227889536">
          <w:marLeft w:val="0"/>
          <w:marRight w:val="0"/>
          <w:marTop w:val="0"/>
          <w:marBottom w:val="0"/>
          <w:divBdr>
            <w:top w:val="single" w:sz="6" w:space="0" w:color="E6E6E6"/>
            <w:left w:val="none" w:sz="0" w:space="0" w:color="auto"/>
            <w:bottom w:val="single" w:sz="6" w:space="0" w:color="E6E6E6"/>
            <w:right w:val="none" w:sz="0" w:space="0" w:color="auto"/>
          </w:divBdr>
        </w:div>
        <w:div w:id="963776957">
          <w:marLeft w:val="0"/>
          <w:marRight w:val="0"/>
          <w:marTop w:val="0"/>
          <w:marBottom w:val="0"/>
          <w:divBdr>
            <w:top w:val="none" w:sz="0" w:space="0" w:color="auto"/>
            <w:left w:val="none" w:sz="0" w:space="0" w:color="auto"/>
            <w:bottom w:val="none" w:sz="0" w:space="0" w:color="auto"/>
            <w:right w:val="none" w:sz="0" w:space="0" w:color="auto"/>
          </w:divBdr>
        </w:div>
      </w:divsChild>
    </w:div>
    <w:div w:id="568924247">
      <w:bodyDiv w:val="1"/>
      <w:marLeft w:val="0"/>
      <w:marRight w:val="0"/>
      <w:marTop w:val="0"/>
      <w:marBottom w:val="0"/>
      <w:divBdr>
        <w:top w:val="none" w:sz="0" w:space="0" w:color="auto"/>
        <w:left w:val="none" w:sz="0" w:space="0" w:color="auto"/>
        <w:bottom w:val="none" w:sz="0" w:space="0" w:color="auto"/>
        <w:right w:val="none" w:sz="0" w:space="0" w:color="auto"/>
      </w:divBdr>
      <w:divsChild>
        <w:div w:id="1733776537">
          <w:marLeft w:val="0"/>
          <w:marRight w:val="0"/>
          <w:marTop w:val="0"/>
          <w:marBottom w:val="0"/>
          <w:divBdr>
            <w:top w:val="none" w:sz="0" w:space="0" w:color="auto"/>
            <w:left w:val="none" w:sz="0" w:space="0" w:color="auto"/>
            <w:bottom w:val="none" w:sz="0" w:space="0" w:color="auto"/>
            <w:right w:val="none" w:sz="0" w:space="0" w:color="auto"/>
          </w:divBdr>
        </w:div>
      </w:divsChild>
    </w:div>
    <w:div w:id="9619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2017-11-29T02:18:00Z</dcterms:modified>
</cp:coreProperties>
</file>